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855" w:rsidRPr="00197AE3" w:rsidRDefault="00AC4FA9">
      <w:pPr>
        <w:spacing w:after="0"/>
        <w:ind w:left="0" w:firstLine="0"/>
        <w:jc w:val="center"/>
        <w:rPr>
          <w:sz w:val="20"/>
          <w:szCs w:val="20"/>
        </w:rPr>
      </w:pPr>
      <w:r w:rsidRPr="00197AE3">
        <w:rPr>
          <w:sz w:val="20"/>
          <w:szCs w:val="20"/>
        </w:rPr>
        <w:t>Lista de Materiais - 2019</w:t>
      </w:r>
    </w:p>
    <w:p w:rsidR="00952855" w:rsidRPr="00197AE3" w:rsidRDefault="00AC4FA9">
      <w:pPr>
        <w:spacing w:after="0"/>
        <w:ind w:left="0" w:firstLine="0"/>
        <w:jc w:val="center"/>
        <w:rPr>
          <w:sz w:val="20"/>
          <w:szCs w:val="20"/>
        </w:rPr>
      </w:pPr>
      <w:r w:rsidRPr="00197AE3">
        <w:rPr>
          <w:sz w:val="20"/>
          <w:szCs w:val="20"/>
        </w:rPr>
        <w:t xml:space="preserve">Ensino Fundamental I – 5º ano </w:t>
      </w:r>
    </w:p>
    <w:p w:rsidR="00A13BCF" w:rsidRDefault="00A13BCF">
      <w:pPr>
        <w:spacing w:after="12"/>
        <w:ind w:left="0" w:firstLine="0"/>
        <w:jc w:val="center"/>
        <w:rPr>
          <w:sz w:val="18"/>
          <w:szCs w:val="18"/>
        </w:rPr>
      </w:pPr>
    </w:p>
    <w:p w:rsidR="00A13BCF" w:rsidRDefault="00A13BCF">
      <w:pPr>
        <w:spacing w:after="12"/>
        <w:ind w:left="0" w:firstLine="0"/>
        <w:jc w:val="center"/>
        <w:rPr>
          <w:sz w:val="18"/>
          <w:szCs w:val="18"/>
        </w:rPr>
        <w:sectPr w:rsidR="00A13BCF">
          <w:headerReference w:type="default" r:id="rId8"/>
          <w:pgSz w:w="11906" w:h="16838"/>
          <w:pgMar w:top="1440" w:right="1135" w:bottom="1440" w:left="1702" w:header="720" w:footer="720" w:gutter="0"/>
          <w:pgNumType w:start="1"/>
          <w:cols w:space="720"/>
        </w:sectPr>
      </w:pPr>
    </w:p>
    <w:p w:rsidR="00952855" w:rsidRPr="00197AE3" w:rsidRDefault="00AC4FA9" w:rsidP="00197AE3">
      <w:pPr>
        <w:spacing w:after="12"/>
        <w:ind w:left="360" w:firstLine="0"/>
        <w:rPr>
          <w:sz w:val="20"/>
          <w:szCs w:val="20"/>
        </w:rPr>
      </w:pPr>
      <w:r w:rsidRPr="00197AE3">
        <w:rPr>
          <w:sz w:val="20"/>
          <w:szCs w:val="20"/>
        </w:rPr>
        <w:lastRenderedPageBreak/>
        <w:t xml:space="preserve">04 cadernos grandes de 96 folhas cada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01 caderno pequeno – 96 folhas (para as aulas de Inglês)  </w:t>
      </w:r>
    </w:p>
    <w:p w:rsidR="00952855" w:rsidRPr="00197AE3" w:rsidRDefault="00AC4FA9" w:rsidP="00197AE3">
      <w:pPr>
        <w:spacing w:after="0"/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01 caderno de partituras e 1 pasta preta, com 10 saquinhos, para as aulas de música.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01 pasta para folhas A3 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01 classificador com 10 plásticos 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06 cores de tinta acrílica decorativa brilhante 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01 tubo de cola – 110g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01 tubo de cola colorida 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02 lápis de escrever 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02 canetas: azul ou preta 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>01 Borracha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>01 apontador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>01 tesoura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01 régua de 30 cm 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01 caixa de lápis de cor 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01 caixa de giz de cera 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01 conjunto de caneta hidrocor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>02 Pincéis: nº02 e nº20 (ponta chata)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100 folhas de desenho A4 gramatura 120g m² 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01 bloco de folha A3 para desenho 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50 folhas A4 de cores vivas e variadas (sugestão: Canson) 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05 folhas de papel vegetal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>02 folhas quadriculadas</w:t>
      </w:r>
    </w:p>
    <w:p w:rsidR="00952855" w:rsidRPr="00197AE3" w:rsidRDefault="00AC4FA9" w:rsidP="00197AE3">
      <w:pPr>
        <w:spacing w:after="0"/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>01 bloco com folhas timbradas do Colégio</w:t>
      </w:r>
      <w:r w:rsidRPr="00197AE3">
        <w:rPr>
          <w:b/>
          <w:sz w:val="20"/>
          <w:szCs w:val="20"/>
        </w:rPr>
        <w:t xml:space="preserve"> </w:t>
      </w:r>
      <w:r w:rsidRPr="00197AE3">
        <w:rPr>
          <w:sz w:val="20"/>
          <w:szCs w:val="20"/>
        </w:rPr>
        <w:t xml:space="preserve">(adquirido na secretaria) </w:t>
      </w:r>
    </w:p>
    <w:p w:rsidR="00952855" w:rsidRPr="00197AE3" w:rsidRDefault="00AC4FA9" w:rsidP="00197AE3">
      <w:pPr>
        <w:spacing w:after="0"/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>01 flauta doce soprano GERMÂNICA ou uma escaleta (Pode ser adquirido na escola).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Paninho para limpar o pincel, pote pequeno para água (ex.: pote de margarina)  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bookmarkStart w:id="0" w:name="_gjdgxs" w:colFirst="0" w:colLast="0"/>
      <w:bookmarkEnd w:id="0"/>
      <w:r w:rsidRPr="00197AE3">
        <w:rPr>
          <w:sz w:val="20"/>
          <w:szCs w:val="20"/>
        </w:rPr>
        <w:t>01 revista para recorte.</w:t>
      </w:r>
    </w:p>
    <w:p w:rsidR="00952855" w:rsidRPr="00197AE3" w:rsidRDefault="00AC4FA9" w:rsidP="00197AE3">
      <w:pPr>
        <w:spacing w:after="0"/>
        <w:ind w:left="360" w:firstLine="0"/>
        <w:jc w:val="both"/>
        <w:rPr>
          <w:sz w:val="20"/>
          <w:szCs w:val="20"/>
        </w:rPr>
      </w:pPr>
      <w:r w:rsidRPr="00197AE3">
        <w:rPr>
          <w:sz w:val="20"/>
          <w:szCs w:val="20"/>
        </w:rPr>
        <w:t xml:space="preserve">01 kit do aluno/5° ano – Programa MenteInovadora, contém 1 jogo de tabuleiro, 2 livros de atividades: 1° semestre – Analisando Informações, 2° semestre Gerenciamento de Recursos e 1 </w:t>
      </w:r>
      <w:proofErr w:type="spellStart"/>
      <w:r w:rsidRPr="00197AE3">
        <w:rPr>
          <w:sz w:val="20"/>
          <w:szCs w:val="20"/>
        </w:rPr>
        <w:t>booklet</w:t>
      </w:r>
      <w:proofErr w:type="spellEnd"/>
      <w:r w:rsidRPr="00197AE3">
        <w:rPr>
          <w:sz w:val="20"/>
          <w:szCs w:val="20"/>
        </w:rPr>
        <w:t xml:space="preserve"> </w:t>
      </w:r>
      <w:r w:rsidRPr="00197AE3">
        <w:rPr>
          <w:sz w:val="20"/>
          <w:szCs w:val="20"/>
        </w:rPr>
        <w:lastRenderedPageBreak/>
        <w:t xml:space="preserve">para família com orientações sobre a metodologia. O kit será entregue aos alunos no início do ano letivo. Opções de pagamento: 8 parcelas de R$30,75, </w:t>
      </w:r>
      <w:r w:rsidR="00541652" w:rsidRPr="00197AE3">
        <w:rPr>
          <w:sz w:val="20"/>
          <w:szCs w:val="20"/>
        </w:rPr>
        <w:t>valor debitado</w:t>
      </w:r>
      <w:r w:rsidRPr="00197AE3">
        <w:rPr>
          <w:sz w:val="20"/>
          <w:szCs w:val="20"/>
        </w:rPr>
        <w:t xml:space="preserve"> no boleto da mensalidade escolar de fevereiro à setembro ou pagamento à vista até 15/01/2019.</w:t>
      </w:r>
    </w:p>
    <w:p w:rsidR="00952855" w:rsidRPr="00197AE3" w:rsidRDefault="00952855" w:rsidP="00197AE3">
      <w:pPr>
        <w:ind w:left="0" w:firstLine="0"/>
        <w:jc w:val="both"/>
        <w:rPr>
          <w:sz w:val="20"/>
          <w:szCs w:val="20"/>
        </w:rPr>
      </w:pP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b/>
          <w:sz w:val="20"/>
          <w:szCs w:val="20"/>
        </w:rPr>
        <w:t xml:space="preserve">Livro didático de CSH: </w:t>
      </w:r>
      <w:proofErr w:type="spellStart"/>
      <w:r w:rsidRPr="00197AE3">
        <w:rPr>
          <w:sz w:val="20"/>
          <w:szCs w:val="20"/>
        </w:rPr>
        <w:t>Ápis</w:t>
      </w:r>
      <w:proofErr w:type="spellEnd"/>
      <w:r w:rsidRPr="00197AE3">
        <w:rPr>
          <w:sz w:val="20"/>
          <w:szCs w:val="20"/>
        </w:rPr>
        <w:t xml:space="preserve"> história 5 ano. Autor: Maria Elena </w:t>
      </w:r>
      <w:proofErr w:type="spellStart"/>
      <w:r w:rsidRPr="00197AE3">
        <w:rPr>
          <w:sz w:val="20"/>
          <w:szCs w:val="20"/>
        </w:rPr>
        <w:t>Simielli</w:t>
      </w:r>
      <w:proofErr w:type="spellEnd"/>
      <w:r w:rsidRPr="00197AE3">
        <w:rPr>
          <w:sz w:val="20"/>
          <w:szCs w:val="20"/>
        </w:rPr>
        <w:t xml:space="preserve"> e Anna Maria </w:t>
      </w:r>
      <w:proofErr w:type="spellStart"/>
      <w:r w:rsidRPr="00197AE3">
        <w:rPr>
          <w:sz w:val="20"/>
          <w:szCs w:val="20"/>
        </w:rPr>
        <w:t>Charlier</w:t>
      </w:r>
      <w:proofErr w:type="spellEnd"/>
      <w:r w:rsidRPr="00197AE3">
        <w:rPr>
          <w:sz w:val="20"/>
          <w:szCs w:val="20"/>
        </w:rPr>
        <w:t>. Editora Ática.  3ª ed., 2017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b/>
          <w:sz w:val="20"/>
          <w:szCs w:val="20"/>
        </w:rPr>
        <w:t xml:space="preserve">Livro didático de CN: </w:t>
      </w:r>
      <w:proofErr w:type="spellStart"/>
      <w:r w:rsidRPr="00197AE3">
        <w:rPr>
          <w:sz w:val="20"/>
          <w:szCs w:val="20"/>
        </w:rPr>
        <w:t>Ápis</w:t>
      </w:r>
      <w:proofErr w:type="spellEnd"/>
      <w:r w:rsidRPr="00197AE3">
        <w:rPr>
          <w:sz w:val="20"/>
          <w:szCs w:val="20"/>
        </w:rPr>
        <w:t xml:space="preserve"> ciências 5 ano. Autor Rogério G. Niro. 3º edição, São Paulo: Ática 2017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b/>
          <w:sz w:val="20"/>
          <w:szCs w:val="20"/>
        </w:rPr>
        <w:t>Livro Didático de Língua Portuguesa:</w:t>
      </w:r>
      <w:r w:rsidRPr="00197AE3">
        <w:rPr>
          <w:sz w:val="20"/>
          <w:szCs w:val="20"/>
        </w:rPr>
        <w:t xml:space="preserve"> Português Linguagens 5º ano - William Cereja e Thereza Cochar. 6ªed. São Paulo: Atual, 2017.</w:t>
      </w:r>
    </w:p>
    <w:p w:rsidR="00952855" w:rsidRPr="00197AE3" w:rsidRDefault="00AC4FA9" w:rsidP="00197AE3">
      <w:pPr>
        <w:ind w:left="360" w:firstLine="0"/>
        <w:jc w:val="both"/>
        <w:rPr>
          <w:b/>
          <w:sz w:val="20"/>
          <w:szCs w:val="20"/>
        </w:rPr>
      </w:pPr>
      <w:r w:rsidRPr="00197AE3">
        <w:rPr>
          <w:b/>
          <w:sz w:val="20"/>
          <w:szCs w:val="20"/>
        </w:rPr>
        <w:t xml:space="preserve">Livro de </w:t>
      </w:r>
      <w:proofErr w:type="spellStart"/>
      <w:r w:rsidRPr="00197AE3">
        <w:rPr>
          <w:b/>
          <w:sz w:val="20"/>
          <w:szCs w:val="20"/>
        </w:rPr>
        <w:t>Matemática:</w:t>
      </w:r>
      <w:r w:rsidRPr="00197AE3">
        <w:rPr>
          <w:sz w:val="20"/>
          <w:szCs w:val="20"/>
        </w:rPr>
        <w:t>Ápis</w:t>
      </w:r>
      <w:proofErr w:type="spellEnd"/>
      <w:r w:rsidRPr="00197AE3">
        <w:rPr>
          <w:sz w:val="20"/>
          <w:szCs w:val="20"/>
        </w:rPr>
        <w:t xml:space="preserve"> Matemática 5º ano. Autor Luiz Roberto Dante. 3º edição, São Paulo: Ática, 2017.</w:t>
      </w:r>
    </w:p>
    <w:p w:rsidR="00952855" w:rsidRPr="00197AE3" w:rsidRDefault="00AC4FA9" w:rsidP="00197AE3">
      <w:pPr>
        <w:ind w:left="360" w:firstLine="0"/>
        <w:jc w:val="both"/>
        <w:rPr>
          <w:b/>
          <w:sz w:val="20"/>
          <w:szCs w:val="20"/>
        </w:rPr>
      </w:pPr>
      <w:r w:rsidRPr="00197AE3">
        <w:rPr>
          <w:b/>
          <w:sz w:val="20"/>
          <w:szCs w:val="20"/>
        </w:rPr>
        <w:t>Livro de inglês:</w:t>
      </w:r>
      <w:r w:rsidRPr="00197AE3">
        <w:rPr>
          <w:sz w:val="20"/>
          <w:szCs w:val="20"/>
        </w:rPr>
        <w:t xml:space="preserve"> Hello! </w:t>
      </w:r>
      <w:proofErr w:type="spellStart"/>
      <w:r w:rsidRPr="00197AE3">
        <w:rPr>
          <w:sz w:val="20"/>
          <w:szCs w:val="20"/>
        </w:rPr>
        <w:t>stage</w:t>
      </w:r>
      <w:proofErr w:type="spellEnd"/>
      <w:r w:rsidRPr="00197AE3">
        <w:rPr>
          <w:sz w:val="20"/>
          <w:szCs w:val="20"/>
        </w:rPr>
        <w:t xml:space="preserve"> 5. Ed.Ática,2018 - Autoras: Eliete Rose </w:t>
      </w:r>
      <w:proofErr w:type="spellStart"/>
      <w:r w:rsidRPr="00197AE3">
        <w:rPr>
          <w:sz w:val="20"/>
          <w:szCs w:val="20"/>
        </w:rPr>
        <w:t>Canesi</w:t>
      </w:r>
      <w:proofErr w:type="spellEnd"/>
      <w:r w:rsidRPr="00197AE3">
        <w:rPr>
          <w:sz w:val="20"/>
          <w:szCs w:val="20"/>
        </w:rPr>
        <w:t xml:space="preserve"> e Rita de Cássia.</w:t>
      </w:r>
    </w:p>
    <w:p w:rsidR="00952855" w:rsidRPr="00197AE3" w:rsidRDefault="00AC4FA9" w:rsidP="00197AE3">
      <w:pPr>
        <w:tabs>
          <w:tab w:val="left" w:pos="6315"/>
        </w:tabs>
        <w:ind w:left="360" w:firstLine="0"/>
        <w:jc w:val="both"/>
        <w:rPr>
          <w:sz w:val="20"/>
          <w:szCs w:val="20"/>
        </w:rPr>
      </w:pPr>
      <w:r w:rsidRPr="00197AE3">
        <w:rPr>
          <w:b/>
          <w:sz w:val="20"/>
          <w:szCs w:val="20"/>
        </w:rPr>
        <w:t>Minidicionário de Língua Portuguesa</w:t>
      </w:r>
      <w:r w:rsidRPr="00197AE3">
        <w:rPr>
          <w:sz w:val="20"/>
          <w:szCs w:val="20"/>
        </w:rPr>
        <w:t xml:space="preserve"> (sugestão: Luft / Ática).</w:t>
      </w:r>
    </w:p>
    <w:p w:rsidR="00952855" w:rsidRPr="00197AE3" w:rsidRDefault="00AC4FA9" w:rsidP="00197AE3">
      <w:pPr>
        <w:tabs>
          <w:tab w:val="left" w:pos="6315"/>
        </w:tabs>
        <w:ind w:left="360" w:firstLine="0"/>
        <w:jc w:val="both"/>
        <w:rPr>
          <w:sz w:val="20"/>
          <w:szCs w:val="20"/>
        </w:rPr>
      </w:pPr>
      <w:r w:rsidRPr="00197AE3">
        <w:rPr>
          <w:b/>
          <w:sz w:val="20"/>
          <w:szCs w:val="20"/>
        </w:rPr>
        <w:t>Dicionário de Inglês</w:t>
      </w:r>
      <w:r w:rsidRPr="00197AE3">
        <w:rPr>
          <w:sz w:val="20"/>
          <w:szCs w:val="20"/>
        </w:rPr>
        <w:t xml:space="preserve"> (sugestão - Autor: Amadeu Marques- Ed. Ática).</w:t>
      </w:r>
    </w:p>
    <w:p w:rsidR="00952855" w:rsidRPr="00197AE3" w:rsidRDefault="00952855" w:rsidP="00197AE3">
      <w:pPr>
        <w:ind w:left="750" w:firstLine="0"/>
        <w:jc w:val="both"/>
        <w:rPr>
          <w:sz w:val="20"/>
          <w:szCs w:val="20"/>
        </w:rPr>
      </w:pP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b/>
          <w:sz w:val="20"/>
          <w:szCs w:val="20"/>
        </w:rPr>
        <w:t>Livros de Literatura</w:t>
      </w:r>
    </w:p>
    <w:p w:rsidR="00952855" w:rsidRPr="00197AE3" w:rsidRDefault="00AC4FA9" w:rsidP="00197AE3">
      <w:pPr>
        <w:ind w:left="360" w:firstLine="0"/>
        <w:jc w:val="both"/>
        <w:rPr>
          <w:sz w:val="20"/>
          <w:szCs w:val="20"/>
        </w:rPr>
      </w:pPr>
      <w:r w:rsidRPr="00197AE3">
        <w:rPr>
          <w:b/>
          <w:sz w:val="20"/>
          <w:szCs w:val="20"/>
        </w:rPr>
        <w:t>De boca bem fechada</w:t>
      </w:r>
      <w:r w:rsidRPr="00197AE3">
        <w:rPr>
          <w:sz w:val="20"/>
          <w:szCs w:val="20"/>
        </w:rPr>
        <w:t xml:space="preserve">. Liliana </w:t>
      </w:r>
      <w:proofErr w:type="spellStart"/>
      <w:r w:rsidRPr="00197AE3">
        <w:rPr>
          <w:sz w:val="20"/>
          <w:szCs w:val="20"/>
        </w:rPr>
        <w:t>Iacocca</w:t>
      </w:r>
      <w:proofErr w:type="spellEnd"/>
      <w:r w:rsidRPr="00197AE3">
        <w:rPr>
          <w:sz w:val="20"/>
          <w:szCs w:val="20"/>
        </w:rPr>
        <w:t>. -  Editora Ática</w:t>
      </w:r>
    </w:p>
    <w:p w:rsidR="00952855" w:rsidRPr="00197AE3" w:rsidRDefault="00AC4FA9" w:rsidP="00197AE3">
      <w:pPr>
        <w:tabs>
          <w:tab w:val="left" w:pos="6315"/>
        </w:tabs>
        <w:ind w:left="360" w:firstLine="0"/>
        <w:jc w:val="both"/>
        <w:rPr>
          <w:sz w:val="20"/>
          <w:szCs w:val="20"/>
        </w:rPr>
      </w:pPr>
      <w:r w:rsidRPr="00197AE3">
        <w:rPr>
          <w:b/>
          <w:sz w:val="20"/>
          <w:szCs w:val="20"/>
        </w:rPr>
        <w:t>Olívia e os índios</w:t>
      </w:r>
      <w:r w:rsidRPr="00197AE3">
        <w:rPr>
          <w:sz w:val="20"/>
          <w:szCs w:val="20"/>
        </w:rPr>
        <w:t>. Betty Mindlin. -  Editora Scipione</w:t>
      </w:r>
      <w:r w:rsidRPr="00197AE3">
        <w:rPr>
          <w:sz w:val="20"/>
          <w:szCs w:val="20"/>
        </w:rPr>
        <w:tab/>
      </w:r>
    </w:p>
    <w:p w:rsidR="00952855" w:rsidRPr="00197AE3" w:rsidRDefault="00AC4FA9" w:rsidP="00197AE3">
      <w:pPr>
        <w:tabs>
          <w:tab w:val="left" w:pos="6315"/>
        </w:tabs>
        <w:ind w:left="360" w:firstLine="0"/>
        <w:jc w:val="both"/>
        <w:rPr>
          <w:sz w:val="20"/>
          <w:szCs w:val="20"/>
        </w:rPr>
      </w:pPr>
      <w:r w:rsidRPr="00197AE3">
        <w:rPr>
          <w:b/>
          <w:sz w:val="20"/>
          <w:szCs w:val="20"/>
        </w:rPr>
        <w:t xml:space="preserve">A máquina </w:t>
      </w:r>
      <w:bookmarkStart w:id="1" w:name="_GoBack"/>
      <w:bookmarkEnd w:id="1"/>
      <w:r w:rsidR="00541652" w:rsidRPr="00197AE3">
        <w:rPr>
          <w:b/>
          <w:sz w:val="20"/>
          <w:szCs w:val="20"/>
        </w:rPr>
        <w:t>fantabulástica. Simone</w:t>
      </w:r>
      <w:r w:rsidRPr="00197AE3">
        <w:rPr>
          <w:sz w:val="20"/>
          <w:szCs w:val="20"/>
        </w:rPr>
        <w:t xml:space="preserve"> </w:t>
      </w:r>
      <w:proofErr w:type="spellStart"/>
      <w:r w:rsidRPr="00197AE3">
        <w:rPr>
          <w:sz w:val="20"/>
          <w:szCs w:val="20"/>
        </w:rPr>
        <w:t>Saueressig</w:t>
      </w:r>
      <w:proofErr w:type="spellEnd"/>
      <w:r w:rsidRPr="00197AE3">
        <w:rPr>
          <w:sz w:val="20"/>
          <w:szCs w:val="20"/>
        </w:rPr>
        <w:t xml:space="preserve">. -  Editora Scipione </w:t>
      </w:r>
    </w:p>
    <w:p w:rsidR="00952855" w:rsidRPr="00197AE3" w:rsidRDefault="00952855" w:rsidP="00197AE3">
      <w:pPr>
        <w:tabs>
          <w:tab w:val="left" w:pos="6315"/>
        </w:tabs>
        <w:ind w:left="645" w:firstLine="0"/>
        <w:jc w:val="both"/>
        <w:rPr>
          <w:sz w:val="20"/>
          <w:szCs w:val="20"/>
        </w:rPr>
      </w:pPr>
    </w:p>
    <w:p w:rsidR="00A13BCF" w:rsidRPr="00197AE3" w:rsidRDefault="00AC4FA9" w:rsidP="00197AE3">
      <w:pPr>
        <w:spacing w:after="0"/>
        <w:ind w:left="360" w:firstLine="0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A13BCF" w:rsidRPr="00197AE3" w:rsidSect="00A13BCF">
          <w:type w:val="continuous"/>
          <w:pgSz w:w="11906" w:h="16838"/>
          <w:pgMar w:top="1440" w:right="707" w:bottom="1440" w:left="567" w:header="720" w:footer="720" w:gutter="0"/>
          <w:pgNumType w:start="1"/>
          <w:cols w:num="2" w:space="720"/>
        </w:sectPr>
      </w:pPr>
      <w:r w:rsidRPr="00197AE3">
        <w:rPr>
          <w:sz w:val="20"/>
          <w:szCs w:val="20"/>
        </w:rPr>
        <w:t>OBS: Todo material deverá ser identificado com o nome do aluno e entregue no primeiro dia de aula</w:t>
      </w:r>
      <w:r w:rsidRPr="00197AE3">
        <w:rPr>
          <w:b/>
          <w:sz w:val="20"/>
          <w:szCs w:val="20"/>
        </w:rPr>
        <w:t xml:space="preserve"> 18/02</w:t>
      </w:r>
      <w:r w:rsidRPr="00197AE3">
        <w:rPr>
          <w:sz w:val="20"/>
          <w:szCs w:val="20"/>
        </w:rPr>
        <w:t>, para orga</w:t>
      </w:r>
      <w:r w:rsidR="00197AE3">
        <w:rPr>
          <w:sz w:val="20"/>
          <w:szCs w:val="20"/>
        </w:rPr>
        <w:t xml:space="preserve">nizá-los junto com a </w:t>
      </w:r>
      <w:proofErr w:type="spellStart"/>
      <w:r w:rsidR="00197AE3">
        <w:rPr>
          <w:sz w:val="20"/>
          <w:szCs w:val="20"/>
        </w:rPr>
        <w:t>profess</w:t>
      </w:r>
      <w:proofErr w:type="spellEnd"/>
    </w:p>
    <w:p w:rsidR="00197AE3" w:rsidRDefault="00197AE3" w:rsidP="00197AE3">
      <w:pPr>
        <w:spacing w:after="0"/>
        <w:ind w:left="-142"/>
        <w:rPr>
          <w:b/>
          <w:sz w:val="18"/>
          <w:szCs w:val="18"/>
        </w:rPr>
      </w:pPr>
    </w:p>
    <w:p w:rsidR="009D7C86" w:rsidRPr="00197AE3" w:rsidRDefault="00A13BCF" w:rsidP="00197AE3">
      <w:pPr>
        <w:spacing w:after="0"/>
        <w:ind w:left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213760" behindDoc="0" locked="0" layoutInCell="1" allowOverlap="1" wp14:anchorId="0340D8A3" wp14:editId="69C3916C">
            <wp:simplePos x="0" y="0"/>
            <wp:positionH relativeFrom="column">
              <wp:posOffset>4747260</wp:posOffset>
            </wp:positionH>
            <wp:positionV relativeFrom="paragraph">
              <wp:posOffset>1633220</wp:posOffset>
            </wp:positionV>
            <wp:extent cx="908050" cy="1228725"/>
            <wp:effectExtent l="0" t="0" r="6350" b="9525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3488" behindDoc="0" locked="0" layoutInCell="1" allowOverlap="1" wp14:anchorId="0EAEBC86" wp14:editId="60831474">
            <wp:simplePos x="0" y="0"/>
            <wp:positionH relativeFrom="column">
              <wp:posOffset>1419225</wp:posOffset>
            </wp:positionH>
            <wp:positionV relativeFrom="paragraph">
              <wp:posOffset>1618615</wp:posOffset>
            </wp:positionV>
            <wp:extent cx="878840" cy="1221105"/>
            <wp:effectExtent l="0" t="0" r="0" b="0"/>
            <wp:wrapNone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1221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1424" behindDoc="0" locked="0" layoutInCell="1" allowOverlap="1" wp14:anchorId="1FB493B0" wp14:editId="6D928FD7">
            <wp:simplePos x="0" y="0"/>
            <wp:positionH relativeFrom="column">
              <wp:posOffset>3669030</wp:posOffset>
            </wp:positionH>
            <wp:positionV relativeFrom="paragraph">
              <wp:posOffset>1633220</wp:posOffset>
            </wp:positionV>
            <wp:extent cx="866775" cy="1206500"/>
            <wp:effectExtent l="0" t="0" r="9525" b="0"/>
            <wp:wrapNone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416" behindDoc="0" locked="0" layoutInCell="1" allowOverlap="1" wp14:anchorId="2AA52132" wp14:editId="1BF738D5">
            <wp:simplePos x="0" y="0"/>
            <wp:positionH relativeFrom="column">
              <wp:posOffset>2536190</wp:posOffset>
            </wp:positionH>
            <wp:positionV relativeFrom="paragraph">
              <wp:posOffset>1633220</wp:posOffset>
            </wp:positionV>
            <wp:extent cx="857250" cy="1206500"/>
            <wp:effectExtent l="0" t="0" r="0" b="0"/>
            <wp:wrapNone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97056" behindDoc="0" locked="0" layoutInCell="1" allowOverlap="1" wp14:anchorId="764C09A9" wp14:editId="5E1B80C5">
            <wp:simplePos x="0" y="0"/>
            <wp:positionH relativeFrom="column">
              <wp:posOffset>1414145</wp:posOffset>
            </wp:positionH>
            <wp:positionV relativeFrom="paragraph">
              <wp:posOffset>266700</wp:posOffset>
            </wp:positionV>
            <wp:extent cx="891540" cy="1126490"/>
            <wp:effectExtent l="0" t="0" r="381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1126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5584" behindDoc="0" locked="0" layoutInCell="1" allowOverlap="1" wp14:anchorId="6027E074" wp14:editId="74DAA8A4">
            <wp:simplePos x="0" y="0"/>
            <wp:positionH relativeFrom="column">
              <wp:posOffset>2529205</wp:posOffset>
            </wp:positionH>
            <wp:positionV relativeFrom="paragraph">
              <wp:posOffset>263525</wp:posOffset>
            </wp:positionV>
            <wp:extent cx="932815" cy="1140460"/>
            <wp:effectExtent l="0" t="0" r="635" b="254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1140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60064" behindDoc="0" locked="0" layoutInCell="1" allowOverlap="1" wp14:anchorId="03848801" wp14:editId="0E623B8C">
            <wp:simplePos x="0" y="0"/>
            <wp:positionH relativeFrom="column">
              <wp:posOffset>3649345</wp:posOffset>
            </wp:positionH>
            <wp:positionV relativeFrom="paragraph">
              <wp:posOffset>269240</wp:posOffset>
            </wp:positionV>
            <wp:extent cx="859790" cy="1096645"/>
            <wp:effectExtent l="0" t="0" r="0" b="8255"/>
            <wp:wrapNone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1096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699331A3" wp14:editId="4EE43ADE">
            <wp:simplePos x="0" y="0"/>
            <wp:positionH relativeFrom="column">
              <wp:posOffset>4708830</wp:posOffset>
            </wp:positionH>
            <wp:positionV relativeFrom="paragraph">
              <wp:posOffset>236855</wp:posOffset>
            </wp:positionV>
            <wp:extent cx="911225" cy="1155700"/>
            <wp:effectExtent l="0" t="0" r="3175" b="6350"/>
            <wp:wrapNone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115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97AE3">
        <w:rPr>
          <w:b/>
          <w:sz w:val="18"/>
          <w:szCs w:val="18"/>
        </w:rPr>
        <w:t>Livros Pedagógicos</w:t>
      </w:r>
    </w:p>
    <w:p w:rsidR="00197AE3" w:rsidRDefault="00197AE3" w:rsidP="00197AE3">
      <w:pPr>
        <w:spacing w:after="0"/>
        <w:ind w:left="0" w:firstLine="0"/>
        <w:jc w:val="both"/>
        <w:rPr>
          <w:b/>
          <w:sz w:val="18"/>
          <w:szCs w:val="18"/>
        </w:rPr>
      </w:pPr>
    </w:p>
    <w:p w:rsidR="00197AE3" w:rsidRDefault="00197AE3" w:rsidP="00197AE3">
      <w:pPr>
        <w:spacing w:after="0"/>
        <w:ind w:left="0" w:firstLine="0"/>
        <w:jc w:val="both"/>
        <w:rPr>
          <w:b/>
          <w:sz w:val="18"/>
          <w:szCs w:val="18"/>
        </w:rPr>
      </w:pPr>
    </w:p>
    <w:p w:rsidR="00197AE3" w:rsidRDefault="00197AE3" w:rsidP="00197AE3">
      <w:pPr>
        <w:spacing w:after="0"/>
        <w:ind w:left="0" w:firstLine="0"/>
        <w:jc w:val="both"/>
        <w:rPr>
          <w:b/>
          <w:sz w:val="18"/>
          <w:szCs w:val="18"/>
        </w:rPr>
      </w:pPr>
    </w:p>
    <w:p w:rsidR="00197AE3" w:rsidRDefault="00197AE3" w:rsidP="00197AE3">
      <w:pPr>
        <w:spacing w:after="0"/>
        <w:ind w:left="0" w:firstLine="0"/>
        <w:jc w:val="both"/>
        <w:rPr>
          <w:b/>
          <w:sz w:val="18"/>
          <w:szCs w:val="18"/>
        </w:rPr>
      </w:pPr>
    </w:p>
    <w:p w:rsidR="00197AE3" w:rsidRDefault="00197AE3" w:rsidP="00197AE3">
      <w:pPr>
        <w:spacing w:after="0"/>
        <w:ind w:left="0" w:firstLine="0"/>
        <w:jc w:val="both"/>
        <w:rPr>
          <w:b/>
          <w:sz w:val="18"/>
          <w:szCs w:val="18"/>
        </w:rPr>
      </w:pPr>
    </w:p>
    <w:p w:rsidR="00197AE3" w:rsidRDefault="00197AE3" w:rsidP="00197AE3">
      <w:pPr>
        <w:spacing w:after="0"/>
        <w:ind w:left="0" w:firstLine="0"/>
        <w:jc w:val="both"/>
        <w:rPr>
          <w:b/>
          <w:sz w:val="18"/>
          <w:szCs w:val="18"/>
        </w:rPr>
      </w:pPr>
    </w:p>
    <w:p w:rsidR="00197AE3" w:rsidRDefault="00197AE3" w:rsidP="00197AE3">
      <w:pPr>
        <w:spacing w:after="0"/>
        <w:ind w:left="0" w:firstLine="0"/>
        <w:jc w:val="both"/>
        <w:rPr>
          <w:b/>
          <w:sz w:val="18"/>
          <w:szCs w:val="18"/>
        </w:rPr>
      </w:pPr>
    </w:p>
    <w:p w:rsidR="00197AE3" w:rsidRDefault="00197AE3" w:rsidP="00197AE3">
      <w:pPr>
        <w:spacing w:after="0"/>
        <w:ind w:left="0" w:firstLine="0"/>
        <w:jc w:val="both"/>
        <w:rPr>
          <w:b/>
          <w:sz w:val="18"/>
          <w:szCs w:val="18"/>
        </w:rPr>
      </w:pPr>
    </w:p>
    <w:p w:rsidR="00197AE3" w:rsidRDefault="00197AE3" w:rsidP="00197AE3">
      <w:pPr>
        <w:spacing w:after="0"/>
        <w:ind w:left="0" w:firstLine="0"/>
        <w:jc w:val="both"/>
        <w:rPr>
          <w:b/>
          <w:sz w:val="18"/>
          <w:szCs w:val="18"/>
        </w:rPr>
      </w:pPr>
    </w:p>
    <w:p w:rsidR="00197AE3" w:rsidRDefault="00197AE3" w:rsidP="00197AE3">
      <w:pPr>
        <w:spacing w:after="0"/>
        <w:ind w:left="0" w:firstLine="0"/>
        <w:jc w:val="both"/>
        <w:rPr>
          <w:b/>
          <w:sz w:val="18"/>
          <w:szCs w:val="18"/>
        </w:rPr>
      </w:pPr>
    </w:p>
    <w:p w:rsidR="009D7C86" w:rsidRDefault="009D7C86" w:rsidP="00197AE3">
      <w:pPr>
        <w:spacing w:after="0"/>
        <w:ind w:left="0" w:firstLine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Livros de Literatura: </w:t>
      </w:r>
      <w:r>
        <w:rPr>
          <w:sz w:val="18"/>
          <w:szCs w:val="18"/>
        </w:rPr>
        <w:t xml:space="preserve"> </w:t>
      </w:r>
    </w:p>
    <w:sectPr w:rsidR="009D7C86" w:rsidSect="00197AE3">
      <w:type w:val="continuous"/>
      <w:pgSz w:w="11906" w:h="16838"/>
      <w:pgMar w:top="1440" w:right="849" w:bottom="1440" w:left="99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63B" w:rsidRDefault="0055463B">
      <w:pPr>
        <w:spacing w:after="0"/>
      </w:pPr>
      <w:r>
        <w:separator/>
      </w:r>
    </w:p>
  </w:endnote>
  <w:endnote w:type="continuationSeparator" w:id="0">
    <w:p w:rsidR="0055463B" w:rsidRDefault="0055463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attrocento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63B" w:rsidRDefault="0055463B">
      <w:pPr>
        <w:spacing w:after="0"/>
      </w:pPr>
      <w:r>
        <w:separator/>
      </w:r>
    </w:p>
  </w:footnote>
  <w:footnote w:type="continuationSeparator" w:id="0">
    <w:p w:rsidR="0055463B" w:rsidRDefault="0055463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855" w:rsidRDefault="00AC4FA9">
    <w:pPr>
      <w:pBdr>
        <w:top w:val="nil"/>
        <w:left w:val="nil"/>
        <w:bottom w:val="nil"/>
        <w:right w:val="nil"/>
        <w:between w:val="nil"/>
      </w:pBdr>
      <w:tabs>
        <w:tab w:val="left" w:pos="2460"/>
      </w:tabs>
      <w:spacing w:after="0"/>
      <w:ind w:left="0" w:firstLine="0"/>
      <w:rPr>
        <w:sz w:val="20"/>
        <w:szCs w:val="20"/>
      </w:rPr>
    </w:pPr>
    <w:r>
      <w:rPr>
        <w:noProof/>
      </w:rPr>
      <w:drawing>
        <wp:anchor distT="0" distB="0" distL="0" distR="0" simplePos="0" relativeHeight="251658752" behindDoc="0" locked="0" layoutInCell="1" hidden="0" allowOverlap="1" wp14:anchorId="571BADE8" wp14:editId="5BEB9132">
          <wp:simplePos x="0" y="0"/>
          <wp:positionH relativeFrom="column">
            <wp:posOffset>-1080769</wp:posOffset>
          </wp:positionH>
          <wp:positionV relativeFrom="paragraph">
            <wp:posOffset>-380999</wp:posOffset>
          </wp:positionV>
          <wp:extent cx="7372350" cy="1077595"/>
          <wp:effectExtent l="0" t="0" r="0" b="0"/>
          <wp:wrapSquare wrapText="bothSides" distT="0" distB="0" distL="0" distR="0"/>
          <wp:docPr id="16" name="image4.png" descr="Descrição: C:\Users\Rodolfo\Dropbox\DESIGN\SINODAL TIRADENTES\TIMBRADO 2015\Folha-timbrada-Cabeçalh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Descrição: C:\Users\Rodolfo\Dropbox\DESIGN\SINODAL TIRADENTES\TIMBRADO 2015\Folha-timbrada-Cabeçalh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72350" cy="1077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52855" w:rsidRDefault="00952855">
    <w:pPr>
      <w:tabs>
        <w:tab w:val="left" w:pos="6315"/>
      </w:tabs>
      <w:ind w:left="0" w:firstLine="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880D4D"/>
    <w:multiLevelType w:val="hybridMultilevel"/>
    <w:tmpl w:val="19E49A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DB4A91"/>
    <w:multiLevelType w:val="multilevel"/>
    <w:tmpl w:val="BB92587E"/>
    <w:lvl w:ilvl="0">
      <w:start w:val="1"/>
      <w:numFmt w:val="bullet"/>
      <w:lvlText w:val="•"/>
      <w:lvlJc w:val="left"/>
      <w:pPr>
        <w:ind w:left="705" w:hanging="705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25" w:hanging="142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45" w:hanging="214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65" w:hanging="2865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85" w:hanging="358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05" w:hanging="430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25" w:hanging="5025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45" w:hanging="574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65" w:hanging="646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855"/>
    <w:rsid w:val="00197AE3"/>
    <w:rsid w:val="00541652"/>
    <w:rsid w:val="0055463B"/>
    <w:rsid w:val="00952855"/>
    <w:rsid w:val="009D7C86"/>
    <w:rsid w:val="00A13BCF"/>
    <w:rsid w:val="00AC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06E0E3-65BD-4743-8C8C-4B9C26F65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6"/>
        <w:ind w:left="355" w:hanging="1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A13BC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D7C8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7C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CC7FC-2366-499E-BB11-822949612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409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Coordenação 2</dc:creator>
  <cp:lastModifiedBy>Formatar</cp:lastModifiedBy>
  <cp:revision>2</cp:revision>
  <cp:lastPrinted>2018-12-07T17:43:00Z</cp:lastPrinted>
  <dcterms:created xsi:type="dcterms:W3CDTF">2018-12-07T19:04:00Z</dcterms:created>
  <dcterms:modified xsi:type="dcterms:W3CDTF">2018-12-07T19:04:00Z</dcterms:modified>
</cp:coreProperties>
</file>